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79" w:rsidRDefault="00D4025C" w:rsidP="00D4025C">
      <w:pPr>
        <w:jc w:val="center"/>
        <w:rPr>
          <w:b/>
          <w:sz w:val="28"/>
          <w:szCs w:val="28"/>
        </w:rPr>
      </w:pPr>
      <w:r w:rsidRPr="00D4025C">
        <w:rPr>
          <w:b/>
          <w:sz w:val="28"/>
          <w:szCs w:val="28"/>
        </w:rPr>
        <w:t>CCHI</w:t>
      </w:r>
      <w:r w:rsidR="002E2590" w:rsidRPr="00D4025C">
        <w:rPr>
          <w:b/>
          <w:sz w:val="28"/>
          <w:szCs w:val="28"/>
        </w:rPr>
        <w:t xml:space="preserve"> PRESENTATION</w:t>
      </w:r>
    </w:p>
    <w:p w:rsidR="00485826" w:rsidRPr="00D4025C" w:rsidRDefault="00485826" w:rsidP="00D4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UMTIA</w:t>
      </w:r>
    </w:p>
    <w:p w:rsidR="00D4025C" w:rsidRDefault="00D4025C" w:rsidP="00D4025C">
      <w:pPr>
        <w:jc w:val="center"/>
        <w:rPr>
          <w:b/>
        </w:rPr>
      </w:pPr>
      <w:r>
        <w:rPr>
          <w:b/>
        </w:rPr>
        <w:t>THE KNOLTS AND BOLTS OF THE CCHI CERTIFICATION PROCESS</w:t>
      </w:r>
    </w:p>
    <w:p w:rsidR="002E2590" w:rsidRDefault="002E2590" w:rsidP="001B2C21">
      <w:r w:rsidRPr="001B2C21">
        <w:rPr>
          <w:u w:val="single"/>
        </w:rPr>
        <w:t>Tentative dates</w:t>
      </w:r>
      <w:r>
        <w:t>: September 17, 2015 (evening) or October 3, 2015 (Saturday).</w:t>
      </w:r>
    </w:p>
    <w:p w:rsidR="00622D55" w:rsidRDefault="00622D55" w:rsidP="001B2C21">
      <w:r w:rsidRPr="001B2C21">
        <w:rPr>
          <w:u w:val="single"/>
        </w:rPr>
        <w:t>Time</w:t>
      </w:r>
      <w:r>
        <w:t xml:space="preserve">: 1 hour </w:t>
      </w:r>
      <w:r w:rsidR="005F7E7A">
        <w:t xml:space="preserve">15 min </w:t>
      </w:r>
      <w:r>
        <w:t xml:space="preserve">for presentation and </w:t>
      </w:r>
      <w:r w:rsidR="005F7E7A">
        <w:t>15</w:t>
      </w:r>
      <w:r>
        <w:t xml:space="preserve"> minutes for Q/A.</w:t>
      </w:r>
    </w:p>
    <w:p w:rsidR="002E2590" w:rsidRDefault="002E2590" w:rsidP="001B2C21">
      <w:r w:rsidRPr="001B2C21">
        <w:rPr>
          <w:u w:val="single"/>
        </w:rPr>
        <w:t>Presenter</w:t>
      </w:r>
      <w:r>
        <w:t>: Malika Sadi-Goodman for CCHI</w:t>
      </w:r>
    </w:p>
    <w:p w:rsidR="002E2590" w:rsidRDefault="002E2590" w:rsidP="001B2C21">
      <w:r w:rsidRPr="001B2C21">
        <w:rPr>
          <w:u w:val="single"/>
        </w:rPr>
        <w:t>Location</w:t>
      </w:r>
      <w:r>
        <w:t>: UMTIA location, Minneapolis, MN</w:t>
      </w:r>
    </w:p>
    <w:p w:rsidR="002E2590" w:rsidRDefault="002E2590" w:rsidP="001B2C21">
      <w:r w:rsidRPr="001B2C21">
        <w:rPr>
          <w:u w:val="single"/>
        </w:rPr>
        <w:t>Topic:</w:t>
      </w:r>
      <w:r>
        <w:t xml:space="preserve">  </w:t>
      </w:r>
      <w:r w:rsidR="00622D55">
        <w:t>“</w:t>
      </w:r>
      <w:r>
        <w:t>The knots and bolts of CCHI Certification Process</w:t>
      </w:r>
      <w:r w:rsidR="00622D55">
        <w:t>”</w:t>
      </w:r>
    </w:p>
    <w:p w:rsidR="002E2590" w:rsidRPr="003B6369" w:rsidRDefault="002E2590">
      <w:pPr>
        <w:rPr>
          <w:u w:val="single"/>
        </w:rPr>
      </w:pPr>
      <w:r w:rsidRPr="003B6369">
        <w:rPr>
          <w:u w:val="single"/>
        </w:rPr>
        <w:t>Detailed description</w:t>
      </w:r>
      <w:r w:rsidR="00622D55" w:rsidRPr="003B6369">
        <w:rPr>
          <w:u w:val="single"/>
        </w:rPr>
        <w:t xml:space="preserve"> of the presentation:</w:t>
      </w:r>
    </w:p>
    <w:p w:rsidR="00622D55" w:rsidRDefault="00622D55" w:rsidP="00622D55">
      <w:pPr>
        <w:pStyle w:val="ListParagraph"/>
        <w:numPr>
          <w:ilvl w:val="0"/>
          <w:numId w:val="1"/>
        </w:numPr>
      </w:pPr>
      <w:r>
        <w:t xml:space="preserve">Introduction </w:t>
      </w:r>
    </w:p>
    <w:p w:rsidR="00622D55" w:rsidRDefault="00622D55" w:rsidP="00622D55">
      <w:pPr>
        <w:pStyle w:val="ListParagraph"/>
        <w:numPr>
          <w:ilvl w:val="1"/>
          <w:numId w:val="1"/>
        </w:numPr>
      </w:pPr>
      <w:r>
        <w:t>Personal</w:t>
      </w:r>
      <w:r w:rsidR="00D4025C">
        <w:t xml:space="preserve"> (CMS Specialist role at CCHI)</w:t>
      </w:r>
    </w:p>
    <w:p w:rsidR="00622D55" w:rsidRDefault="00622D55" w:rsidP="00622D55">
      <w:pPr>
        <w:pStyle w:val="ListParagraph"/>
        <w:numPr>
          <w:ilvl w:val="1"/>
          <w:numId w:val="1"/>
        </w:numPr>
      </w:pPr>
      <w:r>
        <w:t>The presentation: The Certification Process</w:t>
      </w:r>
    </w:p>
    <w:p w:rsidR="00622D55" w:rsidRDefault="00622D55" w:rsidP="00622D55">
      <w:pPr>
        <w:pStyle w:val="ListParagraph"/>
        <w:numPr>
          <w:ilvl w:val="0"/>
          <w:numId w:val="1"/>
        </w:numPr>
      </w:pPr>
      <w:r>
        <w:t>Quick over</w:t>
      </w:r>
      <w:r w:rsidR="00F8665B">
        <w:t>view</w:t>
      </w:r>
      <w:r>
        <w:t xml:space="preserve"> of CCHI (the organization)—Our Accomplishments</w:t>
      </w:r>
      <w:r w:rsidR="001B2C21">
        <w:t>, what we stand for, our goal but also how we support our applicants during the process (email responses, emergencies, support when testing)</w:t>
      </w:r>
    </w:p>
    <w:p w:rsidR="003B6369" w:rsidRDefault="00622D55" w:rsidP="00622D55">
      <w:pPr>
        <w:pStyle w:val="ListParagraph"/>
        <w:numPr>
          <w:ilvl w:val="0"/>
          <w:numId w:val="1"/>
        </w:numPr>
      </w:pPr>
      <w:r>
        <w:t>The Certification</w:t>
      </w:r>
      <w:r w:rsidR="003B6369">
        <w:t>:</w:t>
      </w:r>
    </w:p>
    <w:p w:rsidR="00622D55" w:rsidRDefault="003B6369" w:rsidP="003B6369">
      <w:pPr>
        <w:pStyle w:val="ListParagraph"/>
        <w:numPr>
          <w:ilvl w:val="0"/>
          <w:numId w:val="4"/>
        </w:numPr>
      </w:pPr>
      <w:r>
        <w:t>The Certifications Available:</w:t>
      </w:r>
    </w:p>
    <w:p w:rsidR="003B6369" w:rsidRDefault="003B6369" w:rsidP="003B6369">
      <w:pPr>
        <w:pStyle w:val="ListParagraph"/>
        <w:numPr>
          <w:ilvl w:val="1"/>
          <w:numId w:val="4"/>
        </w:numPr>
      </w:pPr>
      <w:r>
        <w:t xml:space="preserve">The </w:t>
      </w:r>
      <w:proofErr w:type="spellStart"/>
      <w:r>
        <w:t>CoreCHI</w:t>
      </w:r>
      <w:proofErr w:type="spellEnd"/>
      <w:r>
        <w:t xml:space="preserve"> </w:t>
      </w:r>
      <w:r w:rsidR="005F7E7A">
        <w:t xml:space="preserve">Certification </w:t>
      </w:r>
      <w:r w:rsidR="00485826">
        <w:t>(Written Exam</w:t>
      </w:r>
      <w:r>
        <w:t>)</w:t>
      </w:r>
    </w:p>
    <w:p w:rsidR="003B6369" w:rsidRDefault="003B6369" w:rsidP="003B6369">
      <w:pPr>
        <w:pStyle w:val="ListParagraph"/>
        <w:numPr>
          <w:ilvl w:val="1"/>
          <w:numId w:val="4"/>
        </w:numPr>
      </w:pPr>
      <w:r>
        <w:t xml:space="preserve">The CHI </w:t>
      </w:r>
      <w:r w:rsidR="005F7E7A">
        <w:t xml:space="preserve">Certification </w:t>
      </w:r>
      <w:r w:rsidR="0055649C">
        <w:t>(Written and Performance</w:t>
      </w:r>
      <w:r>
        <w:t xml:space="preserve"> Exam)</w:t>
      </w:r>
    </w:p>
    <w:p w:rsidR="00622D55" w:rsidRDefault="00622D55" w:rsidP="00622D55">
      <w:pPr>
        <w:pStyle w:val="ListParagraph"/>
        <w:numPr>
          <w:ilvl w:val="1"/>
          <w:numId w:val="1"/>
        </w:numPr>
      </w:pPr>
      <w:r>
        <w:t>The ONLINE Application</w:t>
      </w:r>
    </w:p>
    <w:p w:rsidR="001B2C21" w:rsidRDefault="001B2C21" w:rsidP="005B7C3D">
      <w:pPr>
        <w:pStyle w:val="ListParagraph"/>
        <w:numPr>
          <w:ilvl w:val="2"/>
          <w:numId w:val="1"/>
        </w:numPr>
      </w:pPr>
      <w:r>
        <w:t>The Registry</w:t>
      </w:r>
    </w:p>
    <w:p w:rsidR="00622D55" w:rsidRDefault="001B2C21" w:rsidP="005B7C3D">
      <w:pPr>
        <w:pStyle w:val="ListParagraph"/>
        <w:numPr>
          <w:ilvl w:val="2"/>
          <w:numId w:val="1"/>
        </w:numPr>
      </w:pPr>
      <w:r>
        <w:t>The Applicatio</w:t>
      </w:r>
      <w:r w:rsidR="00622D55">
        <w:t>n Requirements</w:t>
      </w:r>
      <w:r>
        <w:t xml:space="preserve"> (who can apply)</w:t>
      </w:r>
    </w:p>
    <w:p w:rsidR="00622D55" w:rsidRDefault="00622D55" w:rsidP="00622D55">
      <w:pPr>
        <w:pStyle w:val="ListParagraph"/>
        <w:numPr>
          <w:ilvl w:val="2"/>
          <w:numId w:val="1"/>
        </w:numPr>
      </w:pPr>
      <w:r>
        <w:t>The Application itself (Education, Training, Statement of Understanding, Employer Payment.</w:t>
      </w:r>
    </w:p>
    <w:p w:rsidR="00622D55" w:rsidRDefault="00622D55" w:rsidP="00622D55">
      <w:pPr>
        <w:pStyle w:val="ListParagraph"/>
        <w:numPr>
          <w:ilvl w:val="2"/>
          <w:numId w:val="1"/>
        </w:numPr>
      </w:pPr>
      <w:r>
        <w:t>The Fee</w:t>
      </w:r>
      <w:r w:rsidR="00FD5760">
        <w:t>(s)</w:t>
      </w:r>
    </w:p>
    <w:p w:rsidR="003B6369" w:rsidRDefault="003B6369" w:rsidP="003B6369">
      <w:pPr>
        <w:pStyle w:val="ListParagraph"/>
        <w:numPr>
          <w:ilvl w:val="1"/>
          <w:numId w:val="1"/>
        </w:numPr>
      </w:pPr>
      <w:r>
        <w:t>Notice-To-Schedule</w:t>
      </w:r>
    </w:p>
    <w:p w:rsidR="00622D55" w:rsidRDefault="001B2C21" w:rsidP="00FF6F8B">
      <w:pPr>
        <w:pStyle w:val="ListParagraph"/>
        <w:numPr>
          <w:ilvl w:val="2"/>
          <w:numId w:val="1"/>
        </w:numPr>
      </w:pPr>
      <w:r>
        <w:t>How to s</w:t>
      </w:r>
      <w:r w:rsidR="003B6369">
        <w:t>chedule your appointment</w:t>
      </w:r>
      <w:bookmarkStart w:id="0" w:name="_GoBack"/>
      <w:bookmarkEnd w:id="0"/>
    </w:p>
    <w:p w:rsidR="001B2C21" w:rsidRDefault="001B2C21" w:rsidP="00FF6F8B">
      <w:pPr>
        <w:pStyle w:val="ListParagraph"/>
        <w:numPr>
          <w:ilvl w:val="2"/>
          <w:numId w:val="1"/>
        </w:numPr>
      </w:pPr>
      <w:r>
        <w:t>Prepare for your exam (study tips)</w:t>
      </w:r>
    </w:p>
    <w:p w:rsidR="00622D55" w:rsidRDefault="003B6369" w:rsidP="00622D55">
      <w:pPr>
        <w:pStyle w:val="ListParagraph"/>
        <w:numPr>
          <w:ilvl w:val="0"/>
          <w:numId w:val="2"/>
        </w:numPr>
      </w:pPr>
      <w:r>
        <w:t xml:space="preserve">The </w:t>
      </w:r>
      <w:r w:rsidR="00C5447C">
        <w:t>Exam</w:t>
      </w:r>
      <w:r>
        <w:t>s:</w:t>
      </w:r>
    </w:p>
    <w:p w:rsidR="003B6369" w:rsidRDefault="003B6369" w:rsidP="003B6369">
      <w:pPr>
        <w:pStyle w:val="ListParagraph"/>
        <w:numPr>
          <w:ilvl w:val="1"/>
          <w:numId w:val="2"/>
        </w:numPr>
      </w:pPr>
      <w:proofErr w:type="spellStart"/>
      <w:r>
        <w:t>CoreCHI</w:t>
      </w:r>
      <w:proofErr w:type="spellEnd"/>
      <w:r>
        <w:t xml:space="preserve"> </w:t>
      </w:r>
      <w:r w:rsidR="0055649C">
        <w:t xml:space="preserve">Exam </w:t>
      </w:r>
      <w:r>
        <w:t>(Outline, test time, when to take the test)</w:t>
      </w:r>
    </w:p>
    <w:p w:rsidR="003B6369" w:rsidRDefault="003B6369" w:rsidP="003B6369">
      <w:pPr>
        <w:pStyle w:val="ListParagraph"/>
        <w:numPr>
          <w:ilvl w:val="1"/>
          <w:numId w:val="2"/>
        </w:numPr>
      </w:pPr>
      <w:r>
        <w:t xml:space="preserve">CHI </w:t>
      </w:r>
      <w:r w:rsidR="0055649C">
        <w:t>Performance Exam</w:t>
      </w:r>
      <w:r>
        <w:t xml:space="preserve"> (Outline, </w:t>
      </w:r>
      <w:r w:rsidR="0055649C">
        <w:t>Exam</w:t>
      </w:r>
      <w:r>
        <w:t xml:space="preserve"> time, testing windows</w:t>
      </w:r>
    </w:p>
    <w:p w:rsidR="003B6369" w:rsidRDefault="003B6369" w:rsidP="003B6369">
      <w:pPr>
        <w:pStyle w:val="ListParagraph"/>
        <w:numPr>
          <w:ilvl w:val="1"/>
          <w:numId w:val="2"/>
        </w:numPr>
      </w:pPr>
      <w:r>
        <w:t>Planning your certification, a timeline</w:t>
      </w:r>
      <w:r w:rsidR="001B2C21">
        <w:t xml:space="preserve"> to certification</w:t>
      </w:r>
    </w:p>
    <w:p w:rsidR="001B2C21" w:rsidRDefault="001B2C21" w:rsidP="001B2C21">
      <w:pPr>
        <w:pStyle w:val="ListParagraph"/>
        <w:numPr>
          <w:ilvl w:val="1"/>
          <w:numId w:val="2"/>
        </w:numPr>
      </w:pPr>
      <w:r>
        <w:t>The results</w:t>
      </w:r>
    </w:p>
    <w:p w:rsidR="001B2C21" w:rsidRDefault="001B2C21" w:rsidP="006C7FE9">
      <w:pPr>
        <w:pStyle w:val="ListParagraph"/>
        <w:numPr>
          <w:ilvl w:val="0"/>
          <w:numId w:val="2"/>
        </w:numPr>
      </w:pPr>
      <w:r>
        <w:t xml:space="preserve">You are now certified: 4 years </w:t>
      </w:r>
      <w:r w:rsidR="005E66F0">
        <w:t>of Certification</w:t>
      </w:r>
      <w:r>
        <w:t xml:space="preserve"> </w:t>
      </w:r>
    </w:p>
    <w:p w:rsidR="002E2590" w:rsidRDefault="002E2590"/>
    <w:p w:rsidR="002E2590" w:rsidRDefault="002E2590"/>
    <w:sectPr w:rsidR="002E2590" w:rsidSect="0044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60C"/>
    <w:multiLevelType w:val="hybridMultilevel"/>
    <w:tmpl w:val="A83EEA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A4B0C73"/>
    <w:multiLevelType w:val="hybridMultilevel"/>
    <w:tmpl w:val="EEE0A7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814053"/>
    <w:multiLevelType w:val="hybridMultilevel"/>
    <w:tmpl w:val="ED186B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5237941"/>
    <w:multiLevelType w:val="hybridMultilevel"/>
    <w:tmpl w:val="968ABC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E2590"/>
    <w:rsid w:val="001B2C21"/>
    <w:rsid w:val="00223E79"/>
    <w:rsid w:val="002E2590"/>
    <w:rsid w:val="003B6369"/>
    <w:rsid w:val="00440748"/>
    <w:rsid w:val="00485826"/>
    <w:rsid w:val="004E7801"/>
    <w:rsid w:val="0055649C"/>
    <w:rsid w:val="005E66F0"/>
    <w:rsid w:val="005F7E7A"/>
    <w:rsid w:val="00622D55"/>
    <w:rsid w:val="00C5447C"/>
    <w:rsid w:val="00D4025C"/>
    <w:rsid w:val="00F8665B"/>
    <w:rsid w:val="00F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sadi</dc:creator>
  <cp:lastModifiedBy>ELISA</cp:lastModifiedBy>
  <cp:revision>2</cp:revision>
  <dcterms:created xsi:type="dcterms:W3CDTF">2015-09-04T12:38:00Z</dcterms:created>
  <dcterms:modified xsi:type="dcterms:W3CDTF">2015-09-04T12:38:00Z</dcterms:modified>
</cp:coreProperties>
</file>